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A71C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A71C3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DA71C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A71C3">
              <w:rPr>
                <w:sz w:val="32"/>
                <w:szCs w:val="32"/>
                <w:u w:val="single"/>
              </w:rPr>
              <w:t>120</w:t>
            </w:r>
          </w:p>
        </w:tc>
      </w:tr>
    </w:tbl>
    <w:p w:rsidR="00DA71C3" w:rsidRDefault="00DA71C3" w:rsidP="00DA71C3">
      <w:pPr>
        <w:ind w:firstLine="851"/>
        <w:jc w:val="both"/>
        <w:rPr>
          <w:sz w:val="28"/>
          <w:szCs w:val="28"/>
        </w:rPr>
      </w:pP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 xml:space="preserve">О предоставлении </w:t>
      </w:r>
      <w:proofErr w:type="spellStart"/>
      <w:r w:rsidRPr="00DA71C3">
        <w:rPr>
          <w:sz w:val="26"/>
          <w:szCs w:val="26"/>
        </w:rPr>
        <w:t>Испусинову</w:t>
      </w:r>
      <w:proofErr w:type="spellEnd"/>
      <w:r w:rsidRPr="00DA71C3">
        <w:rPr>
          <w:sz w:val="26"/>
          <w:szCs w:val="26"/>
        </w:rPr>
        <w:t xml:space="preserve"> А.И.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в аренду земельного участка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для ведения личного подсобного хозяйства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 xml:space="preserve">Рассмотрев обращение </w:t>
      </w:r>
      <w:proofErr w:type="spellStart"/>
      <w:r w:rsidRPr="00DA71C3">
        <w:rPr>
          <w:sz w:val="26"/>
          <w:szCs w:val="26"/>
        </w:rPr>
        <w:t>Испусинова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Азата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Имамуратовича</w:t>
      </w:r>
      <w:proofErr w:type="spellEnd"/>
      <w:r w:rsidRPr="00DA71C3">
        <w:rPr>
          <w:sz w:val="26"/>
          <w:szCs w:val="26"/>
        </w:rPr>
        <w:t xml:space="preserve">, в соответствии со ст. 22, </w:t>
      </w:r>
      <w:proofErr w:type="spellStart"/>
      <w:r w:rsidRPr="00DA71C3">
        <w:rPr>
          <w:sz w:val="26"/>
          <w:szCs w:val="26"/>
        </w:rPr>
        <w:t>п</w:t>
      </w:r>
      <w:r w:rsidRPr="00DA71C3">
        <w:rPr>
          <w:sz w:val="26"/>
          <w:szCs w:val="26"/>
        </w:rPr>
        <w:t>п</w:t>
      </w:r>
      <w:proofErr w:type="spellEnd"/>
      <w:r w:rsidRPr="00DA71C3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</w:p>
    <w:p w:rsidR="00DA71C3" w:rsidRPr="00DA71C3" w:rsidRDefault="00DA71C3" w:rsidP="00DA71C3">
      <w:pPr>
        <w:jc w:val="both"/>
        <w:rPr>
          <w:sz w:val="26"/>
          <w:szCs w:val="26"/>
        </w:rPr>
      </w:pPr>
      <w:r w:rsidRPr="00DA71C3">
        <w:rPr>
          <w:sz w:val="26"/>
          <w:szCs w:val="26"/>
        </w:rPr>
        <w:t>ПОСТАНОВЛЯЕТ: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1.</w:t>
      </w:r>
      <w:r w:rsidRPr="00DA71C3">
        <w:rPr>
          <w:sz w:val="26"/>
          <w:szCs w:val="26"/>
        </w:rPr>
        <w:tab/>
        <w:t xml:space="preserve">Предоставить </w:t>
      </w:r>
      <w:proofErr w:type="spellStart"/>
      <w:r w:rsidRPr="00DA71C3">
        <w:rPr>
          <w:sz w:val="26"/>
          <w:szCs w:val="26"/>
        </w:rPr>
        <w:t>Испусинову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Азату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Имамуратовичу</w:t>
      </w:r>
      <w:proofErr w:type="spellEnd"/>
      <w:r w:rsidRPr="00DA71C3">
        <w:rPr>
          <w:sz w:val="26"/>
          <w:szCs w:val="26"/>
        </w:rPr>
        <w:t xml:space="preserve">, 10.06.1994 г.р. (паспорт 12 13 491932 выдан ОУФМС России по Астраханской области в Володарском районе, 10.07.2014 г., адрес регистрации: Астраханская область, Володарский район, пос. Володарский, ул. Первомайская,87) земельный участок в аренду сроком на 5 (пять) лет, с кадастровым номером 30:02:010901:149, общей площадью 1567 </w:t>
      </w:r>
      <w:proofErr w:type="spellStart"/>
      <w:r w:rsidRPr="00DA71C3">
        <w:rPr>
          <w:sz w:val="26"/>
          <w:szCs w:val="26"/>
        </w:rPr>
        <w:t>кв.м</w:t>
      </w:r>
      <w:proofErr w:type="spellEnd"/>
      <w:r w:rsidRPr="00DA71C3">
        <w:rPr>
          <w:sz w:val="26"/>
          <w:szCs w:val="26"/>
        </w:rPr>
        <w:t>, из категории «земли сельскохозяйственного назначения», в северной части бугра «Нарын-Гора» Володарского района Астраханской области, для ведения личного подсобного хозяйства.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2.</w:t>
      </w:r>
      <w:r w:rsidRPr="00DA71C3">
        <w:rPr>
          <w:sz w:val="26"/>
          <w:szCs w:val="26"/>
        </w:rPr>
        <w:tab/>
      </w:r>
      <w:proofErr w:type="spellStart"/>
      <w:r w:rsidRPr="00DA71C3">
        <w:rPr>
          <w:sz w:val="26"/>
          <w:szCs w:val="26"/>
        </w:rPr>
        <w:t>Испусинову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Азату</w:t>
      </w:r>
      <w:proofErr w:type="spellEnd"/>
      <w:r w:rsidRPr="00DA71C3">
        <w:rPr>
          <w:sz w:val="26"/>
          <w:szCs w:val="26"/>
        </w:rPr>
        <w:t xml:space="preserve"> </w:t>
      </w:r>
      <w:proofErr w:type="spellStart"/>
      <w:r w:rsidRPr="00DA71C3">
        <w:rPr>
          <w:sz w:val="26"/>
          <w:szCs w:val="26"/>
        </w:rPr>
        <w:t>Имамуратовичу</w:t>
      </w:r>
      <w:proofErr w:type="spellEnd"/>
      <w:r w:rsidRPr="00DA71C3">
        <w:rPr>
          <w:sz w:val="26"/>
          <w:szCs w:val="26"/>
        </w:rPr>
        <w:t>: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2.1.</w:t>
      </w:r>
      <w:r w:rsidRPr="00DA71C3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2.2.</w:t>
      </w:r>
      <w:r w:rsidRPr="00DA71C3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2.3.</w:t>
      </w:r>
      <w:r w:rsidRPr="00DA71C3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2.4.</w:t>
      </w:r>
      <w:r w:rsidRPr="00DA71C3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>3.</w:t>
      </w:r>
      <w:r w:rsidRPr="00DA71C3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DA71C3">
        <w:rPr>
          <w:sz w:val="26"/>
          <w:szCs w:val="26"/>
        </w:rPr>
        <w:t>Мажитов</w:t>
      </w:r>
      <w:proofErr w:type="spellEnd"/>
      <w:r w:rsidRPr="00DA71C3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DA71C3" w:rsidP="00DA71C3">
      <w:pPr>
        <w:ind w:firstLine="851"/>
        <w:jc w:val="both"/>
        <w:rPr>
          <w:sz w:val="26"/>
          <w:szCs w:val="26"/>
        </w:rPr>
      </w:pPr>
      <w:r w:rsidRPr="00DA71C3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DA71C3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DA71C3" w:rsidRPr="00DA71C3" w:rsidRDefault="00DA71C3" w:rsidP="00DA71C3">
      <w:pPr>
        <w:ind w:firstLine="851"/>
        <w:jc w:val="both"/>
        <w:rPr>
          <w:szCs w:val="26"/>
        </w:rPr>
      </w:pPr>
      <w:bookmarkStart w:id="0" w:name="_GoBack"/>
      <w:bookmarkEnd w:id="0"/>
    </w:p>
    <w:p w:rsidR="00DA71C3" w:rsidRDefault="00DA71C3" w:rsidP="00DA71C3">
      <w:pPr>
        <w:ind w:firstLine="851"/>
        <w:jc w:val="both"/>
        <w:rPr>
          <w:sz w:val="26"/>
          <w:szCs w:val="26"/>
        </w:rPr>
      </w:pPr>
    </w:p>
    <w:p w:rsidR="00DA71C3" w:rsidRDefault="00DA71C3" w:rsidP="00DA71C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DA71C3" w:rsidRPr="00DA71C3" w:rsidRDefault="00DA71C3" w:rsidP="00DA71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DA71C3" w:rsidRPr="00DA71C3" w:rsidSect="00DA71C3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1C3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2022-01-31T11:27:00Z</cp:lastPrinted>
  <dcterms:created xsi:type="dcterms:W3CDTF">2022-01-31T11:27:00Z</dcterms:created>
  <dcterms:modified xsi:type="dcterms:W3CDTF">2022-01-31T11:27:00Z</dcterms:modified>
</cp:coreProperties>
</file>